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CA7706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CA7706" w:rsidRDefault="00E72A80" w:rsidP="007F4692">
      <w:pPr>
        <w:ind w:right="880"/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（様式第</w:t>
      </w:r>
      <w:r w:rsidR="00040205" w:rsidRPr="00CA7706">
        <w:rPr>
          <w:rFonts w:hAnsi="BIZ UDゴシック" w:hint="eastAsia"/>
          <w:szCs w:val="22"/>
        </w:rPr>
        <w:t>４</w:t>
      </w:r>
      <w:r w:rsidRPr="00CA7706">
        <w:rPr>
          <w:rFonts w:hAnsi="BIZ UDゴシック" w:hint="eastAsia"/>
          <w:szCs w:val="22"/>
        </w:rPr>
        <w:t>号）</w:t>
      </w:r>
    </w:p>
    <w:p w14:paraId="2630D959" w14:textId="2F3298E5" w:rsidR="007F4692" w:rsidRPr="00CA7706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CA7706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CA7706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CA7706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CA7706" w:rsidRDefault="00E72A80" w:rsidP="00E72A80">
      <w:pPr>
        <w:wordWrap w:val="0"/>
        <w:jc w:val="right"/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長崎県知事　</w:t>
      </w:r>
      <w:r w:rsidR="002830CA" w:rsidRPr="00CA7706">
        <w:rPr>
          <w:rFonts w:hAnsi="BIZ UDゴシック" w:hint="eastAsia"/>
          <w:szCs w:val="22"/>
        </w:rPr>
        <w:t>大石</w:t>
      </w:r>
      <w:r w:rsidR="007C055C" w:rsidRPr="00CA7706">
        <w:rPr>
          <w:rFonts w:hAnsi="BIZ UDゴシック" w:hint="eastAsia"/>
          <w:szCs w:val="22"/>
        </w:rPr>
        <w:t xml:space="preserve">　</w:t>
      </w:r>
      <w:r w:rsidR="002830CA" w:rsidRPr="00CA7706">
        <w:rPr>
          <w:rFonts w:hAnsi="BIZ UDゴシック" w:hint="eastAsia"/>
          <w:szCs w:val="22"/>
        </w:rPr>
        <w:t>賢吾</w:t>
      </w:r>
      <w:r w:rsidRPr="00CA7706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CA7706">
        <w:rPr>
          <w:rFonts w:hAnsi="BIZ UDゴシック" w:hint="eastAsia"/>
          <w:szCs w:val="22"/>
        </w:rPr>
        <w:t>（職）</w:t>
      </w:r>
      <w:r w:rsidRPr="00CA7706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CA7706" w:rsidRDefault="004651B3" w:rsidP="004651B3">
      <w:pPr>
        <w:pStyle w:val="a3"/>
        <w:rPr>
          <w:rFonts w:hAnsi="BIZ UDゴシック"/>
        </w:rPr>
      </w:pPr>
      <w:r w:rsidRPr="00CA7706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CA7706" w:rsidRPr="00CA7706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CA7706" w:rsidRDefault="00082343" w:rsidP="005E635F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CA7706" w:rsidRDefault="00E72A80" w:rsidP="005E635F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>千</w:t>
            </w:r>
            <w:r w:rsidR="00320615" w:rsidRPr="00CA7706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CA7706" w:rsidRDefault="00320615" w:rsidP="005E635F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>百</w:t>
            </w:r>
            <w:r w:rsidR="00E72A80" w:rsidRPr="00CA7706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CA7706" w:rsidRDefault="00E72A80" w:rsidP="005E635F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>拾</w:t>
            </w:r>
            <w:r w:rsidR="00320615" w:rsidRPr="00CA7706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CA7706" w:rsidRDefault="00E72A80" w:rsidP="005E635F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CA7706" w:rsidRDefault="00E72A80" w:rsidP="005E635F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CA7706" w:rsidRDefault="00E72A80" w:rsidP="005E635F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CA7706" w:rsidRDefault="00E72A80" w:rsidP="005E635F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CA7706" w:rsidRDefault="00E72A80" w:rsidP="005E635F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CA7706" w:rsidRDefault="00C975B4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4FC6167C" w14:textId="527058DE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１　業務名　　　　</w:t>
      </w:r>
      <w:r w:rsidR="000D0C59" w:rsidRPr="00CA7706">
        <w:rPr>
          <w:rFonts w:hAnsi="BIZ UDゴシック" w:hint="eastAsia"/>
          <w:szCs w:val="22"/>
        </w:rPr>
        <w:t>旅費システム仕様書作成業務委託</w:t>
      </w:r>
    </w:p>
    <w:p w14:paraId="7D597832" w14:textId="77777777" w:rsidR="00A634AE" w:rsidRPr="00CA7706" w:rsidRDefault="00A634AE" w:rsidP="00A634AE">
      <w:pPr>
        <w:rPr>
          <w:rFonts w:hAnsi="BIZ UDゴシック"/>
          <w:szCs w:val="22"/>
        </w:rPr>
      </w:pPr>
    </w:p>
    <w:p w14:paraId="6C651E9B" w14:textId="5C7A5AED" w:rsidR="00A634AE" w:rsidRPr="00CA7706" w:rsidRDefault="00A634AE" w:rsidP="00A634AE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２　履行期間　　　契約</w:t>
      </w:r>
      <w:r w:rsidR="009D5651" w:rsidRPr="00CA7706">
        <w:rPr>
          <w:rFonts w:hAnsi="BIZ UDゴシック" w:hint="eastAsia"/>
          <w:szCs w:val="22"/>
        </w:rPr>
        <w:t>締結</w:t>
      </w:r>
      <w:r w:rsidRPr="00CA7706">
        <w:rPr>
          <w:rFonts w:hAnsi="BIZ UDゴシック" w:hint="eastAsia"/>
          <w:szCs w:val="22"/>
        </w:rPr>
        <w:t>日から令和</w:t>
      </w:r>
      <w:r w:rsidR="00A66612" w:rsidRPr="00CA7706">
        <w:rPr>
          <w:rFonts w:hAnsi="BIZ UDゴシック" w:hint="eastAsia"/>
          <w:szCs w:val="22"/>
        </w:rPr>
        <w:t>７</w:t>
      </w:r>
      <w:r w:rsidRPr="00CA7706">
        <w:rPr>
          <w:rFonts w:hAnsi="BIZ UDゴシック" w:hint="eastAsia"/>
          <w:szCs w:val="22"/>
        </w:rPr>
        <w:t>年</w:t>
      </w:r>
      <w:r w:rsidR="00A66612" w:rsidRPr="00CA7706">
        <w:rPr>
          <w:rFonts w:hAnsi="BIZ UDゴシック" w:hint="eastAsia"/>
          <w:szCs w:val="22"/>
        </w:rPr>
        <w:t>11</w:t>
      </w:r>
      <w:r w:rsidRPr="00CA7706">
        <w:rPr>
          <w:rFonts w:hAnsi="BIZ UDゴシック" w:hint="eastAsia"/>
          <w:szCs w:val="22"/>
        </w:rPr>
        <w:t>月</w:t>
      </w:r>
      <w:r w:rsidR="00DA11E3">
        <w:rPr>
          <w:rFonts w:hAnsi="BIZ UDゴシック" w:hint="eastAsia"/>
          <w:szCs w:val="22"/>
        </w:rPr>
        <w:t>28</w:t>
      </w:r>
      <w:r w:rsidRPr="00CA7706">
        <w:rPr>
          <w:rFonts w:hAnsi="BIZ UDゴシック" w:hint="eastAsia"/>
          <w:szCs w:val="22"/>
        </w:rPr>
        <w:t>日まで</w:t>
      </w:r>
    </w:p>
    <w:p w14:paraId="7E5417AA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7B1CE298" w14:textId="4BF852C0" w:rsidR="00E72A80" w:rsidRPr="00CA7706" w:rsidRDefault="00A634AE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３</w:t>
      </w:r>
      <w:r w:rsidR="00E72A80" w:rsidRPr="00CA7706">
        <w:rPr>
          <w:rFonts w:hAnsi="BIZ UDゴシック" w:hint="eastAsia"/>
          <w:szCs w:val="22"/>
        </w:rPr>
        <w:t xml:space="preserve">　履行場所　　　</w:t>
      </w:r>
      <w:r w:rsidR="000D0C59" w:rsidRPr="00CA7706">
        <w:rPr>
          <w:rFonts w:hAnsi="BIZ UDゴシック" w:hint="eastAsia"/>
          <w:szCs w:val="22"/>
        </w:rPr>
        <w:t>長崎県総務部人事課</w:t>
      </w:r>
    </w:p>
    <w:p w14:paraId="1E2DDB94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備考</w:t>
      </w:r>
    </w:p>
    <w:p w14:paraId="1969E313" w14:textId="77777777" w:rsidR="00E72A80" w:rsidRPr="00CA7706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CA7706" w:rsidRDefault="00E72A80" w:rsidP="00E72A80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CA7706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CA7706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CA7706" w:rsidRDefault="009A1A53" w:rsidP="00E72A80">
      <w:pPr>
        <w:rPr>
          <w:rFonts w:hAnsi="BIZ UDゴシック"/>
          <w:szCs w:val="22"/>
        </w:rPr>
      </w:pPr>
    </w:p>
    <w:p w14:paraId="20661F21" w14:textId="77777777" w:rsidR="00E72A80" w:rsidRPr="00CA7706" w:rsidRDefault="00E72A80" w:rsidP="00E72A80">
      <w:pPr>
        <w:rPr>
          <w:rFonts w:hAnsi="BIZ UDゴシック"/>
          <w:szCs w:val="22"/>
        </w:rPr>
      </w:pPr>
    </w:p>
    <w:p w14:paraId="27BE40DE" w14:textId="77777777" w:rsidR="00770153" w:rsidRPr="00CA7706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（様式第</w:t>
      </w:r>
      <w:r w:rsidR="00040205" w:rsidRPr="00CA7706">
        <w:rPr>
          <w:rFonts w:hAnsi="BIZ UDゴシック" w:hint="eastAsia"/>
          <w:szCs w:val="22"/>
        </w:rPr>
        <w:t>５</w:t>
      </w:r>
      <w:r w:rsidRPr="00CA7706">
        <w:rPr>
          <w:rFonts w:hAnsi="BIZ UDゴシック" w:hint="eastAsia"/>
          <w:szCs w:val="22"/>
        </w:rPr>
        <w:t>号）</w:t>
      </w:r>
    </w:p>
    <w:p w14:paraId="39C737AF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CA7706" w:rsidRPr="00CA7706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3FA92998" w:rsidR="008731E4" w:rsidRPr="00CA7706" w:rsidRDefault="008731E4" w:rsidP="008731E4">
            <w:pPr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 xml:space="preserve">　業務名：</w:t>
            </w:r>
            <w:r w:rsidR="000D0C59" w:rsidRPr="00CA7706">
              <w:rPr>
                <w:rFonts w:hAnsi="BIZ UDゴシック" w:hint="eastAsia"/>
                <w:szCs w:val="22"/>
              </w:rPr>
              <w:t>旅費システム仕様書作成業務委託</w:t>
            </w:r>
          </w:p>
          <w:p w14:paraId="62324E5E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CA7706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CA7706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CA7706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CA7706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CA7706" w:rsidRPr="00CA7706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CA7706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CA7706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CA7706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CA7706" w:rsidRDefault="0015360E" w:rsidP="0015360E">
      <w:pPr>
        <w:ind w:right="880"/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CA7706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CA7706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CA7706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CA7706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CA7706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CA7706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CA7706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CA7706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CA7706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CA7706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CA7706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CA7706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CA7706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CA7706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CA7706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CA7706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（様式第</w:t>
      </w:r>
      <w:r w:rsidR="00040205" w:rsidRPr="00CA7706">
        <w:rPr>
          <w:rFonts w:hAnsi="BIZ UDゴシック" w:hint="eastAsia"/>
          <w:szCs w:val="22"/>
        </w:rPr>
        <w:t>６</w:t>
      </w:r>
      <w:r w:rsidRPr="00CA7706">
        <w:rPr>
          <w:rFonts w:hAnsi="BIZ UDゴシック" w:hint="eastAsia"/>
          <w:szCs w:val="22"/>
        </w:rPr>
        <w:t>号）</w:t>
      </w:r>
    </w:p>
    <w:p w14:paraId="767B6283" w14:textId="77777777" w:rsidR="008731E4" w:rsidRPr="00CA7706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CA7706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CA7706">
        <w:rPr>
          <w:rFonts w:hAnsi="BIZ UDゴシック" w:hint="eastAsia"/>
          <w:sz w:val="32"/>
          <w:szCs w:val="32"/>
        </w:rPr>
        <w:t>委任状</w:t>
      </w:r>
      <w:r w:rsidR="005F2CD2" w:rsidRPr="00CA7706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CA7706" w:rsidRDefault="008731E4" w:rsidP="008731E4">
      <w:pPr>
        <w:wordWrap w:val="0"/>
        <w:jc w:val="right"/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CA7706" w:rsidRDefault="008731E4" w:rsidP="008731E4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長崎県知事　</w:t>
      </w:r>
      <w:r w:rsidR="002830CA" w:rsidRPr="00CA7706">
        <w:rPr>
          <w:rFonts w:hAnsi="BIZ UDゴシック" w:hint="eastAsia"/>
          <w:szCs w:val="22"/>
        </w:rPr>
        <w:t>大石</w:t>
      </w:r>
      <w:r w:rsidR="007C055C" w:rsidRPr="00CA7706">
        <w:rPr>
          <w:rFonts w:hAnsi="BIZ UDゴシック" w:hint="eastAsia"/>
          <w:szCs w:val="22"/>
        </w:rPr>
        <w:t xml:space="preserve">　</w:t>
      </w:r>
      <w:r w:rsidR="002830CA" w:rsidRPr="00CA7706">
        <w:rPr>
          <w:rFonts w:hAnsi="BIZ UDゴシック" w:hint="eastAsia"/>
          <w:szCs w:val="22"/>
        </w:rPr>
        <w:t>賢吾</w:t>
      </w:r>
      <w:r w:rsidRPr="00CA7706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CA7706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CA7706" w:rsidRDefault="008731E4" w:rsidP="008731E4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CA7706" w:rsidRDefault="008731E4" w:rsidP="008731E4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CA7706" w:rsidRDefault="008731E4" w:rsidP="008731E4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CA7706">
        <w:rPr>
          <w:rFonts w:hAnsi="BIZ UDゴシック" w:hint="eastAsia"/>
          <w:szCs w:val="22"/>
        </w:rPr>
        <w:t>（職）</w:t>
      </w:r>
      <w:r w:rsidRPr="00CA7706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CA7706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CA7706" w:rsidRDefault="008808BA" w:rsidP="008731E4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CA7706" w:rsidRDefault="008731E4" w:rsidP="008731E4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CA7706">
        <w:rPr>
          <w:rFonts w:hAnsi="BIZ UDゴシック" w:hint="eastAsia"/>
          <w:szCs w:val="22"/>
        </w:rPr>
        <w:t>氏名</w:t>
      </w:r>
      <w:r w:rsidRPr="00CA7706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CA7706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CA7706" w:rsidRDefault="008808BA" w:rsidP="008731E4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CA7706" w:rsidRDefault="000566C4" w:rsidP="008808BA">
      <w:pPr>
        <w:rPr>
          <w:rFonts w:hAnsi="BIZ UDゴシック"/>
          <w:szCs w:val="22"/>
        </w:rPr>
      </w:pPr>
    </w:p>
    <w:p w14:paraId="0A2A35E4" w14:textId="4AAE97C6" w:rsidR="008808BA" w:rsidRPr="00CA7706" w:rsidRDefault="008808BA" w:rsidP="008808BA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 xml:space="preserve">　</w:t>
      </w:r>
      <w:r w:rsidR="000566C4" w:rsidRPr="00CA7706">
        <w:rPr>
          <w:rFonts w:hAnsi="BIZ UDゴシック" w:hint="eastAsia"/>
          <w:szCs w:val="22"/>
        </w:rPr>
        <w:t xml:space="preserve">　　</w:t>
      </w:r>
      <w:r w:rsidR="000D0C59" w:rsidRPr="00CA7706">
        <w:rPr>
          <w:rFonts w:hAnsi="BIZ UDゴシック" w:hint="eastAsia"/>
          <w:szCs w:val="22"/>
        </w:rPr>
        <w:t>旅費システム仕様書作成業務委託</w:t>
      </w:r>
      <w:r w:rsidRPr="00CA7706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CA7706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CA7706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CA7706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CA7706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CA7706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CA7706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CA7706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CA7706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CA7706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CA7706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CA7706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CA7706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CA7706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CA7706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CA7706" w:rsidRDefault="008808BA" w:rsidP="008808BA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（注）</w:t>
      </w:r>
    </w:p>
    <w:p w14:paraId="7D4ED954" w14:textId="77777777" w:rsidR="008808BA" w:rsidRPr="00CA7706" w:rsidRDefault="008808BA" w:rsidP="008808BA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CA7706">
        <w:rPr>
          <w:rFonts w:hAnsi="BIZ UDゴシック" w:hint="eastAsia"/>
          <w:szCs w:val="22"/>
        </w:rPr>
        <w:t>２　代理人の印は、代理人が入札で</w:t>
      </w:r>
      <w:r w:rsidRPr="00587073">
        <w:rPr>
          <w:rFonts w:hAnsi="BIZ UDゴシック" w:hint="eastAsia"/>
          <w:szCs w:val="22"/>
        </w:rPr>
        <w:t>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0C59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612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A7706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11E3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450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2025-05-13T12:49:00Z</cp:lastPrinted>
  <dcterms:created xsi:type="dcterms:W3CDTF">2025-03-13T00:46:00Z</dcterms:created>
  <dcterms:modified xsi:type="dcterms:W3CDTF">2025-05-14T04:57:00Z</dcterms:modified>
</cp:coreProperties>
</file>